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DD6" w:rsidRPr="00C83962" w:rsidRDefault="002E5DD6" w:rsidP="002E5DD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83962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</w:t>
      </w:r>
      <w:r w:rsidR="00E25F09">
        <w:rPr>
          <w:rFonts w:ascii="Times New Roman" w:hAnsi="Times New Roman" w:cs="Times New Roman"/>
          <w:b/>
          <w:sz w:val="28"/>
          <w:szCs w:val="28"/>
          <w:lang w:val="kk-KZ"/>
        </w:rPr>
        <w:t>касының білім және ғылым минист</w:t>
      </w:r>
      <w:r w:rsidRPr="00C83962">
        <w:rPr>
          <w:rFonts w:ascii="Times New Roman" w:hAnsi="Times New Roman" w:cs="Times New Roman"/>
          <w:b/>
          <w:sz w:val="28"/>
          <w:szCs w:val="28"/>
          <w:lang w:val="kk-KZ"/>
        </w:rPr>
        <w:t>рлігі</w:t>
      </w:r>
    </w:p>
    <w:p w:rsidR="002E5DD6" w:rsidRPr="00C83962" w:rsidRDefault="002E5DD6" w:rsidP="002E5DD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83962">
        <w:rPr>
          <w:rFonts w:ascii="Times New Roman" w:hAnsi="Times New Roman" w:cs="Times New Roman"/>
          <w:b/>
          <w:sz w:val="28"/>
          <w:szCs w:val="28"/>
          <w:lang w:val="kk-KZ"/>
        </w:rPr>
        <w:t>А.Байтұрсынов атындағы Қостанай мемлекеттік университеті</w:t>
      </w:r>
    </w:p>
    <w:p w:rsidR="002E5DD6" w:rsidRPr="00C83962" w:rsidRDefault="002E5DD6" w:rsidP="002E5DD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83962">
        <w:rPr>
          <w:rFonts w:ascii="Times New Roman" w:hAnsi="Times New Roman" w:cs="Times New Roman"/>
          <w:b/>
          <w:sz w:val="28"/>
          <w:szCs w:val="28"/>
          <w:lang w:val="kk-KZ"/>
        </w:rPr>
        <w:t>Ветеринария және мал шаруашылығы технологиясы факультеті</w:t>
      </w:r>
    </w:p>
    <w:p w:rsidR="002E5DD6" w:rsidRPr="00C83962" w:rsidRDefault="002E5DD6" w:rsidP="002E5DD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83962">
        <w:rPr>
          <w:rFonts w:ascii="Times New Roman" w:hAnsi="Times New Roman" w:cs="Times New Roman"/>
          <w:b/>
          <w:sz w:val="28"/>
          <w:szCs w:val="28"/>
          <w:lang w:val="kk-KZ"/>
        </w:rPr>
        <w:t>Ветеринарлық медицина кафедрасы</w:t>
      </w:r>
    </w:p>
    <w:p w:rsidR="002E5DD6" w:rsidRPr="00C83962" w:rsidRDefault="002E5DD6" w:rsidP="002E5DD6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E5DD6" w:rsidRPr="00C83962" w:rsidRDefault="002E5DD6" w:rsidP="002E5DD6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E5DD6" w:rsidRPr="00C83962" w:rsidRDefault="002E5DD6" w:rsidP="002E5DD6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E5DD6" w:rsidRPr="00C83962" w:rsidRDefault="002E5DD6" w:rsidP="002E5DD6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E5DD6" w:rsidRDefault="002E5DD6" w:rsidP="002E5DD6">
      <w:pPr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  <w:r>
        <w:rPr>
          <w:rFonts w:ascii="Times New Roman" w:hAnsi="Times New Roman" w:cs="Times New Roman"/>
          <w:b/>
          <w:sz w:val="40"/>
          <w:szCs w:val="40"/>
          <w:lang w:val="kk-KZ"/>
        </w:rPr>
        <w:t>Індеттану және жануарлардың жұқпалы аурулары</w:t>
      </w:r>
    </w:p>
    <w:p w:rsidR="002E5DD6" w:rsidRDefault="002E5DD6" w:rsidP="002E5DD6">
      <w:pPr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</w:p>
    <w:p w:rsidR="002E5DD6" w:rsidRPr="002E5DD6" w:rsidRDefault="002E5DD6" w:rsidP="002E5DD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E5DD6" w:rsidRPr="00C83962" w:rsidRDefault="002E5DD6" w:rsidP="002E5DD6">
      <w:pPr>
        <w:jc w:val="center"/>
        <w:rPr>
          <w:rFonts w:ascii="Times New Roman" w:hAnsi="Times New Roman" w:cs="Times New Roman"/>
          <w:b/>
          <w:sz w:val="44"/>
          <w:szCs w:val="44"/>
          <w:lang w:val="kk-KZ"/>
        </w:rPr>
      </w:pPr>
      <w:r w:rsidRPr="00C83962">
        <w:rPr>
          <w:rFonts w:ascii="Times New Roman" w:hAnsi="Times New Roman" w:cs="Times New Roman"/>
          <w:b/>
          <w:sz w:val="44"/>
          <w:szCs w:val="44"/>
          <w:lang w:val="kk-KZ"/>
        </w:rPr>
        <w:t>Пәннің оқу әдістемелік кешені</w:t>
      </w:r>
    </w:p>
    <w:p w:rsidR="002E5DD6" w:rsidRPr="00C83962" w:rsidRDefault="002E5DD6" w:rsidP="002E5DD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E5DD6" w:rsidRDefault="002E5DD6" w:rsidP="002E5DD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Мамандығы 5В1202</w:t>
      </w:r>
      <w:r w:rsidRPr="00C83962">
        <w:rPr>
          <w:rFonts w:ascii="Times New Roman" w:hAnsi="Times New Roman" w:cs="Times New Roman"/>
          <w:b/>
          <w:sz w:val="28"/>
          <w:szCs w:val="28"/>
          <w:lang w:val="kk-KZ"/>
        </w:rPr>
        <w:t xml:space="preserve">00 –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Ветеринариялық санитария</w:t>
      </w:r>
    </w:p>
    <w:p w:rsidR="002E5DD6" w:rsidRPr="00C83962" w:rsidRDefault="002E5DD6" w:rsidP="002E5DD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E5DD6" w:rsidRPr="00C83962" w:rsidRDefault="002E5DD6" w:rsidP="002E5DD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E5DD6" w:rsidRPr="00C83962" w:rsidRDefault="002E5DD6" w:rsidP="002E5DD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E5DD6" w:rsidRPr="00C83962" w:rsidRDefault="002E5DD6" w:rsidP="002E5DD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E5DD6" w:rsidRPr="00C83962" w:rsidRDefault="002E5DD6" w:rsidP="002E5DD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E5DD6" w:rsidRPr="00C83962" w:rsidRDefault="002E5DD6" w:rsidP="002E5DD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E5DD6" w:rsidRPr="00C83962" w:rsidRDefault="002E5DD6" w:rsidP="002E5DD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E5DD6" w:rsidRDefault="002E5DD6" w:rsidP="002E5DD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E5DD6" w:rsidRDefault="002E5DD6" w:rsidP="002E5DD6">
      <w:pPr>
        <w:tabs>
          <w:tab w:val="left" w:pos="4086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C83962">
        <w:rPr>
          <w:rFonts w:ascii="Times New Roman" w:hAnsi="Times New Roman" w:cs="Times New Roman"/>
          <w:b/>
          <w:sz w:val="28"/>
          <w:szCs w:val="28"/>
          <w:lang w:val="kk-KZ"/>
        </w:rPr>
        <w:t>Қостанай</w:t>
      </w:r>
      <w:r w:rsidR="002A0092">
        <w:rPr>
          <w:rFonts w:ascii="Times New Roman" w:hAnsi="Times New Roman" w:cs="Times New Roman"/>
          <w:b/>
          <w:sz w:val="28"/>
          <w:szCs w:val="28"/>
          <w:lang w:val="kk-KZ"/>
        </w:rPr>
        <w:t>, 2017</w:t>
      </w:r>
    </w:p>
    <w:p w:rsidR="002E5DD6" w:rsidRPr="00C83962" w:rsidRDefault="002E5DD6" w:rsidP="002E5DD6">
      <w:pPr>
        <w:tabs>
          <w:tab w:val="left" w:pos="4086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A0092" w:rsidRDefault="002A0092" w:rsidP="002E5DD6">
      <w:pPr>
        <w:tabs>
          <w:tab w:val="left" w:pos="4086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E5DD6" w:rsidRPr="00C83962" w:rsidRDefault="002E5DD6" w:rsidP="002E5DD6">
      <w:pPr>
        <w:tabs>
          <w:tab w:val="left" w:pos="4086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83962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Құрастырған: </w:t>
      </w:r>
    </w:p>
    <w:p w:rsidR="002E5DD6" w:rsidRPr="00C83962" w:rsidRDefault="002E5DD6" w:rsidP="002E5DD6">
      <w:pPr>
        <w:tabs>
          <w:tab w:val="left" w:pos="4086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83962">
        <w:rPr>
          <w:rFonts w:ascii="Times New Roman" w:hAnsi="Times New Roman" w:cs="Times New Roman"/>
          <w:sz w:val="28"/>
          <w:szCs w:val="28"/>
          <w:lang w:val="kk-KZ"/>
        </w:rPr>
        <w:t xml:space="preserve">Мустафин М.К., ветеринария ғылымдарының докторы, доцент </w:t>
      </w:r>
    </w:p>
    <w:p w:rsidR="002E5DD6" w:rsidRPr="00C83962" w:rsidRDefault="002E5DD6" w:rsidP="002E5DD6">
      <w:pPr>
        <w:tabs>
          <w:tab w:val="left" w:pos="4086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E5DD6" w:rsidRPr="00C83962" w:rsidRDefault="002E5DD6" w:rsidP="002E5DD6">
      <w:pPr>
        <w:tabs>
          <w:tab w:val="left" w:pos="4086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83962">
        <w:rPr>
          <w:rFonts w:ascii="Times New Roman" w:hAnsi="Times New Roman" w:cs="Times New Roman"/>
          <w:sz w:val="28"/>
          <w:szCs w:val="28"/>
          <w:lang w:val="kk-KZ"/>
        </w:rPr>
        <w:t>Ветеринариялық медицина кафедрасының отырысында қаралған және ұсынылған</w:t>
      </w:r>
    </w:p>
    <w:p w:rsidR="002E5DD6" w:rsidRPr="002E5DD6" w:rsidRDefault="002A0092" w:rsidP="002E5DD6">
      <w:pPr>
        <w:tabs>
          <w:tab w:val="left" w:pos="4086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«___» _______ 2017</w:t>
      </w:r>
      <w:r w:rsidR="002E5DD6" w:rsidRPr="002E5DD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E5DD6" w:rsidRPr="00C83962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E25F09">
        <w:rPr>
          <w:rFonts w:ascii="Times New Roman" w:hAnsi="Times New Roman" w:cs="Times New Roman"/>
          <w:sz w:val="28"/>
          <w:szCs w:val="28"/>
          <w:lang w:val="kk-KZ"/>
        </w:rPr>
        <w:t>.</w:t>
      </w:r>
      <w:bookmarkStart w:id="0" w:name="_GoBack"/>
      <w:bookmarkEnd w:id="0"/>
      <w:r w:rsidR="002E5DD6" w:rsidRPr="00C83962">
        <w:rPr>
          <w:rFonts w:ascii="Times New Roman" w:hAnsi="Times New Roman" w:cs="Times New Roman"/>
          <w:sz w:val="28"/>
          <w:szCs w:val="28"/>
          <w:lang w:val="kk-KZ"/>
        </w:rPr>
        <w:t xml:space="preserve"> хаттама </w:t>
      </w:r>
      <w:r w:rsidR="002E5DD6" w:rsidRPr="002E5DD6">
        <w:rPr>
          <w:rFonts w:ascii="Times New Roman" w:hAnsi="Times New Roman" w:cs="Times New Roman"/>
          <w:sz w:val="28"/>
          <w:szCs w:val="28"/>
          <w:lang w:val="kk-KZ"/>
        </w:rPr>
        <w:t>№___</w:t>
      </w:r>
    </w:p>
    <w:p w:rsidR="002E5DD6" w:rsidRPr="002E5DD6" w:rsidRDefault="002E5DD6" w:rsidP="002E5DD6">
      <w:pPr>
        <w:tabs>
          <w:tab w:val="left" w:pos="4086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E5DD6" w:rsidRDefault="002E5DD6" w:rsidP="002E5DD6">
      <w:pPr>
        <w:tabs>
          <w:tab w:val="left" w:pos="4086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83962">
        <w:rPr>
          <w:rFonts w:ascii="Times New Roman" w:hAnsi="Times New Roman" w:cs="Times New Roman"/>
          <w:sz w:val="28"/>
          <w:szCs w:val="28"/>
          <w:lang w:val="kk-KZ"/>
        </w:rPr>
        <w:t xml:space="preserve">Кафедра меңгерушісі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М. Аубакиров</w:t>
      </w:r>
    </w:p>
    <w:p w:rsidR="002E5DD6" w:rsidRDefault="002E5DD6" w:rsidP="002E5DD6">
      <w:pPr>
        <w:tabs>
          <w:tab w:val="left" w:pos="4086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E5DD6" w:rsidRDefault="002E5DD6" w:rsidP="002E5DD6">
      <w:pPr>
        <w:tabs>
          <w:tab w:val="left" w:pos="4086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E5DD6" w:rsidRDefault="002E5DD6" w:rsidP="002E5DD6">
      <w:pPr>
        <w:tabs>
          <w:tab w:val="left" w:pos="4086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E5DD6" w:rsidRDefault="002E5DD6" w:rsidP="002E5DD6">
      <w:pPr>
        <w:tabs>
          <w:tab w:val="left" w:pos="4086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Ветеринария және мал шаруашылығы технологиясы факультетінің әдістемелік кеңесімен мақұлданған </w:t>
      </w:r>
      <w:r w:rsidR="002A0092">
        <w:rPr>
          <w:rFonts w:ascii="Times New Roman" w:hAnsi="Times New Roman" w:cs="Times New Roman"/>
          <w:sz w:val="28"/>
          <w:szCs w:val="28"/>
          <w:lang w:val="kk-KZ"/>
        </w:rPr>
        <w:t>«___» _____ 2017</w:t>
      </w:r>
      <w:r w:rsidRPr="00C8396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ж. Хаттама </w:t>
      </w:r>
      <w:r w:rsidRPr="00C83962">
        <w:rPr>
          <w:rFonts w:ascii="Times New Roman" w:hAnsi="Times New Roman" w:cs="Times New Roman"/>
          <w:sz w:val="28"/>
          <w:szCs w:val="28"/>
          <w:lang w:val="kk-KZ"/>
        </w:rPr>
        <w:t>№___</w:t>
      </w:r>
    </w:p>
    <w:p w:rsidR="002E5DD6" w:rsidRDefault="002E5DD6" w:rsidP="002E5DD6">
      <w:pPr>
        <w:tabs>
          <w:tab w:val="left" w:pos="4086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E5DD6" w:rsidRPr="002E5DD6" w:rsidRDefault="002E5DD6" w:rsidP="002E5DD6">
      <w:pPr>
        <w:tabs>
          <w:tab w:val="left" w:pos="4086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E5DD6" w:rsidRDefault="002E5DD6" w:rsidP="002E5DD6">
      <w:pPr>
        <w:tabs>
          <w:tab w:val="left" w:pos="4086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Әдістемелік кеңестің төрайымы                                               И. Брель-Киселева</w:t>
      </w:r>
    </w:p>
    <w:p w:rsidR="002337FC" w:rsidRPr="002E5DD6" w:rsidRDefault="002337FC">
      <w:pPr>
        <w:rPr>
          <w:lang w:val="kk-KZ"/>
        </w:rPr>
      </w:pPr>
    </w:p>
    <w:sectPr w:rsidR="002337FC" w:rsidRPr="002E5DD6" w:rsidSect="002337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5DD6"/>
    <w:rsid w:val="00025E1C"/>
    <w:rsid w:val="002337FC"/>
    <w:rsid w:val="002A0092"/>
    <w:rsid w:val="002E5DD6"/>
    <w:rsid w:val="00E2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6B24D"/>
  <w15:docId w15:val="{E92B862B-93B1-48BE-B7D4-017D8B56E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</dc:creator>
  <cp:keywords/>
  <dc:description/>
  <cp:lastModifiedBy>Iliyas</cp:lastModifiedBy>
  <cp:revision>4</cp:revision>
  <dcterms:created xsi:type="dcterms:W3CDTF">2016-09-28T09:13:00Z</dcterms:created>
  <dcterms:modified xsi:type="dcterms:W3CDTF">2017-12-08T10:11:00Z</dcterms:modified>
</cp:coreProperties>
</file>